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C7" w:rsidRPr="004975C7" w:rsidRDefault="004975C7" w:rsidP="00497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975C7">
        <w:rPr>
          <w:rFonts w:ascii="Times New Roman" w:hAnsi="Times New Roman" w:cs="Times New Roman"/>
          <w:b/>
          <w:sz w:val="28"/>
          <w:szCs w:val="28"/>
        </w:rPr>
        <w:t>Маршрут и схема дистанции легкоатлетической эстафеты</w:t>
      </w:r>
      <w:bookmarkEnd w:id="0"/>
      <w:r w:rsidRPr="004975C7">
        <w:rPr>
          <w:rFonts w:ascii="Times New Roman" w:hAnsi="Times New Roman" w:cs="Times New Roman"/>
          <w:b/>
          <w:sz w:val="28"/>
          <w:szCs w:val="28"/>
        </w:rPr>
        <w:t>, посвящённой Дню Победы</w:t>
      </w:r>
    </w:p>
    <w:tbl>
      <w:tblPr>
        <w:tblpPr w:leftFromText="180" w:rightFromText="180" w:vertAnchor="text" w:horzAnchor="margin" w:tblpXSpec="center" w:tblpY="116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4253"/>
      </w:tblGrid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Дистанция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75C7">
              <w:rPr>
                <w:rFonts w:ascii="Times New Roman" w:hAnsi="Times New Roman" w:cs="Times New Roman"/>
                <w:sz w:val="24"/>
                <w:szCs w:val="24"/>
              </w:rPr>
              <w:t xml:space="preserve">(от Триумфальной арки, </w:t>
            </w:r>
            <w:proofErr w:type="gramEnd"/>
          </w:p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 xml:space="preserve">ул. Адмиралтейская, д. 1) </w:t>
            </w:r>
          </w:p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650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550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3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300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4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300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5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300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6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7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8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300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9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400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10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300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11 этап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300 м</w:t>
            </w:r>
          </w:p>
        </w:tc>
      </w:tr>
      <w:tr w:rsidR="004975C7" w:rsidRPr="004975C7" w:rsidTr="00597EFB">
        <w:tc>
          <w:tcPr>
            <w:tcW w:w="3964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12 этап</w:t>
            </w:r>
          </w:p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75C7">
              <w:rPr>
                <w:rFonts w:ascii="Times New Roman" w:hAnsi="Times New Roman" w:cs="Times New Roman"/>
                <w:sz w:val="24"/>
                <w:szCs w:val="24"/>
              </w:rPr>
              <w:t xml:space="preserve">(напротив Триумфальной арки, </w:t>
            </w:r>
            <w:proofErr w:type="gramEnd"/>
          </w:p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 xml:space="preserve">ул. Адмиралтейская, д. 1) </w:t>
            </w:r>
          </w:p>
        </w:tc>
        <w:tc>
          <w:tcPr>
            <w:tcW w:w="4253" w:type="dxa"/>
            <w:shd w:val="clear" w:color="auto" w:fill="auto"/>
          </w:tcPr>
          <w:p w:rsidR="004975C7" w:rsidRPr="004975C7" w:rsidRDefault="004975C7" w:rsidP="0049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5C7">
              <w:rPr>
                <w:rFonts w:ascii="Times New Roman" w:hAnsi="Times New Roman" w:cs="Times New Roman"/>
                <w:sz w:val="24"/>
                <w:szCs w:val="24"/>
              </w:rPr>
              <w:t>200 м</w:t>
            </w:r>
          </w:p>
        </w:tc>
      </w:tr>
    </w:tbl>
    <w:p w:rsidR="004975C7" w:rsidRP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P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P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P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Pr="004975C7" w:rsidRDefault="004975C7" w:rsidP="004975C7">
      <w:pPr>
        <w:rPr>
          <w:rFonts w:ascii="Times New Roman" w:hAnsi="Times New Roman" w:cs="Times New Roman"/>
          <w:sz w:val="28"/>
          <w:szCs w:val="28"/>
        </w:rPr>
      </w:pPr>
    </w:p>
    <w:p w:rsidR="004975C7" w:rsidRPr="004975C7" w:rsidRDefault="004975C7" w:rsidP="004975C7">
      <w:pPr>
        <w:rPr>
          <w:rFonts w:ascii="Times New Roman" w:hAnsi="Times New Roman" w:cs="Times New Roman"/>
          <w:sz w:val="28"/>
          <w:szCs w:val="28"/>
        </w:rPr>
        <w:sectPr w:rsidR="004975C7" w:rsidRPr="004975C7" w:rsidSect="00D3021F">
          <w:pgSz w:w="11906" w:h="16838"/>
          <w:pgMar w:top="567" w:right="851" w:bottom="346" w:left="1701" w:header="709" w:footer="0" w:gutter="0"/>
          <w:cols w:space="708"/>
          <w:docGrid w:linePitch="360"/>
        </w:sectPr>
      </w:pPr>
    </w:p>
    <w:p w:rsidR="00734E9E" w:rsidRDefault="00734E9E"/>
    <w:sectPr w:rsidR="0073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C7"/>
    <w:rsid w:val="004975C7"/>
    <w:rsid w:val="00543FFD"/>
    <w:rsid w:val="00734E9E"/>
    <w:rsid w:val="007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user_013</dc:creator>
  <cp:lastModifiedBy>user_013</cp:lastModifiedBy>
  <cp:revision>2</cp:revision>
  <dcterms:created xsi:type="dcterms:W3CDTF">2023-04-05T12:27:00Z</dcterms:created>
  <dcterms:modified xsi:type="dcterms:W3CDTF">2023-04-05T12:27:00Z</dcterms:modified>
</cp:coreProperties>
</file>